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CellMar>
          <w:top w:w="57" w:type="dxa"/>
          <w:bottom w:w="57" w:type="dxa"/>
        </w:tblCellMar>
        <w:tblLook w:val="04A0"/>
      </w:tblPr>
      <w:tblGrid>
        <w:gridCol w:w="9628"/>
      </w:tblGrid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FC2433">
            <w:pPr>
              <w:rPr>
                <w:b/>
                <w:color w:val="000000" w:themeColor="text1"/>
              </w:rPr>
            </w:pPr>
            <w:bookmarkStart w:id="0" w:name="_GoBack"/>
            <w:bookmarkEnd w:id="0"/>
            <w:r w:rsidRPr="00E754BD">
              <w:rPr>
                <w:b/>
                <w:color w:val="000000" w:themeColor="text1"/>
              </w:rPr>
              <w:t>CALENDARIO DIDATTICO A.A. 20</w:t>
            </w:r>
            <w:r w:rsidR="00C15B29" w:rsidRPr="00E754BD">
              <w:rPr>
                <w:b/>
                <w:color w:val="000000" w:themeColor="text1"/>
              </w:rPr>
              <w:t>20</w:t>
            </w:r>
            <w:r w:rsidRPr="00E754BD">
              <w:rPr>
                <w:b/>
                <w:color w:val="000000" w:themeColor="text1"/>
              </w:rPr>
              <w:t>–20</w:t>
            </w:r>
            <w:r w:rsidR="00EE496B" w:rsidRPr="00E754BD">
              <w:rPr>
                <w:b/>
                <w:color w:val="000000" w:themeColor="text1"/>
              </w:rPr>
              <w:t>2</w:t>
            </w:r>
            <w:r w:rsidR="00C15B29" w:rsidRPr="00E754BD">
              <w:rPr>
                <w:b/>
                <w:color w:val="000000" w:themeColor="text1"/>
              </w:rPr>
              <w:t>1</w:t>
            </w:r>
            <w:r w:rsidRPr="00E754BD">
              <w:rPr>
                <w:b/>
                <w:color w:val="000000" w:themeColor="text1"/>
              </w:rPr>
              <w:t xml:space="preserve"> </w:t>
            </w:r>
          </w:p>
          <w:p w:rsidR="00FC2433" w:rsidRPr="00E754BD" w:rsidRDefault="00FC2433" w:rsidP="00FC2433">
            <w:pPr>
              <w:rPr>
                <w:b/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CORSI DI LAUREA IN CHIMICA (Triennale, Magistrale</w:t>
            </w:r>
            <w:proofErr w:type="gramStart"/>
            <w:r w:rsidRPr="00E754BD">
              <w:rPr>
                <w:b/>
                <w:color w:val="000000" w:themeColor="text1"/>
              </w:rPr>
              <w:t>)</w:t>
            </w:r>
            <w:proofErr w:type="gramEnd"/>
            <w:r w:rsidRPr="00E754BD">
              <w:rPr>
                <w:b/>
                <w:color w:val="000000" w:themeColor="text1"/>
              </w:rPr>
              <w:t xml:space="preserve"> </w:t>
            </w:r>
          </w:p>
          <w:p w:rsidR="00FC2433" w:rsidRPr="00E754BD" w:rsidRDefault="00FC2433" w:rsidP="00FC2433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CORSI DI LAUREA IN CHIMICA PER L’INDUSTRIA E L’AMBIENTE (Triennale) e in CHIMICA INDUSTRIALE (Magistrale</w:t>
            </w:r>
            <w:proofErr w:type="gramStart"/>
            <w:r w:rsidRPr="00E754BD">
              <w:rPr>
                <w:b/>
                <w:color w:val="000000" w:themeColor="text1"/>
              </w:rPr>
              <w:t>)</w:t>
            </w:r>
            <w:proofErr w:type="gramEnd"/>
            <w:r w:rsidRPr="00E754BD">
              <w:rPr>
                <w:color w:val="000000" w:themeColor="text1"/>
              </w:rPr>
              <w:t xml:space="preserve"> 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1D4D8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Esami sessione autunnale</w:t>
            </w:r>
            <w:r w:rsidRPr="00E754BD">
              <w:rPr>
                <w:color w:val="000000" w:themeColor="text1"/>
              </w:rPr>
              <w:t xml:space="preserve">: </w:t>
            </w:r>
            <w:proofErr w:type="gramStart"/>
            <w:r w:rsidR="001D4D89" w:rsidRPr="00E754BD">
              <w:rPr>
                <w:color w:val="000000" w:themeColor="text1"/>
              </w:rPr>
              <w:t>1</w:t>
            </w:r>
            <w:proofErr w:type="gramEnd"/>
            <w:r w:rsidR="001D4D89" w:rsidRPr="00E754BD">
              <w:rPr>
                <w:color w:val="000000" w:themeColor="text1"/>
              </w:rPr>
              <w:t xml:space="preserve"> settembre</w:t>
            </w:r>
            <w:r w:rsidRPr="00E754BD">
              <w:rPr>
                <w:color w:val="000000" w:themeColor="text1"/>
              </w:rPr>
              <w:t>–</w:t>
            </w:r>
            <w:r w:rsidR="00C15B29" w:rsidRPr="00E754BD">
              <w:rPr>
                <w:color w:val="000000" w:themeColor="text1"/>
              </w:rPr>
              <w:t>18</w:t>
            </w:r>
            <w:r w:rsidRPr="00E754BD">
              <w:rPr>
                <w:color w:val="000000" w:themeColor="text1"/>
              </w:rPr>
              <w:t xml:space="preserve"> settembre 20</w:t>
            </w:r>
            <w:r w:rsidR="00C15B29" w:rsidRPr="00E754BD">
              <w:rPr>
                <w:color w:val="000000" w:themeColor="text1"/>
              </w:rPr>
              <w:t>20</w:t>
            </w:r>
          </w:p>
        </w:tc>
      </w:tr>
      <w:tr w:rsidR="002D2668" w:rsidRPr="00E754BD" w:rsidTr="00A16FEC">
        <w:tc>
          <w:tcPr>
            <w:tcW w:w="9628" w:type="dxa"/>
            <w:shd w:val="clear" w:color="auto" w:fill="auto"/>
          </w:tcPr>
          <w:p w:rsidR="002D2668" w:rsidRPr="00E754BD" w:rsidRDefault="002D2668" w:rsidP="00EE496B">
            <w:pPr>
              <w:rPr>
                <w:b/>
                <w:color w:val="000000" w:themeColor="text1"/>
              </w:rPr>
            </w:pP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C15B2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Inizio anno accademico</w:t>
            </w:r>
            <w:r w:rsidRPr="00E754BD">
              <w:rPr>
                <w:color w:val="000000" w:themeColor="text1"/>
              </w:rPr>
              <w:t xml:space="preserve">: </w:t>
            </w:r>
            <w:r w:rsidR="00930199" w:rsidRPr="00E754BD">
              <w:rPr>
                <w:color w:val="000000" w:themeColor="text1"/>
              </w:rPr>
              <w:t>2</w:t>
            </w:r>
            <w:r w:rsidR="00C15B29" w:rsidRPr="00E754BD">
              <w:rPr>
                <w:color w:val="000000" w:themeColor="text1"/>
              </w:rPr>
              <w:t>1</w:t>
            </w:r>
            <w:r w:rsidR="00930199" w:rsidRPr="00E754BD">
              <w:rPr>
                <w:color w:val="000000" w:themeColor="text1"/>
              </w:rPr>
              <w:t xml:space="preserve"> </w:t>
            </w:r>
            <w:r w:rsidR="00EE496B" w:rsidRPr="00E754BD">
              <w:rPr>
                <w:color w:val="000000" w:themeColor="text1"/>
              </w:rPr>
              <w:t>settembre 20</w:t>
            </w:r>
            <w:r w:rsidR="00C15B29" w:rsidRPr="00E754BD">
              <w:rPr>
                <w:color w:val="000000" w:themeColor="text1"/>
              </w:rPr>
              <w:t>20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C15B2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Primo periodo attività didattiche</w:t>
            </w:r>
            <w:r w:rsidRPr="00E754BD">
              <w:rPr>
                <w:color w:val="000000" w:themeColor="text1"/>
              </w:rPr>
              <w:t xml:space="preserve">: </w:t>
            </w:r>
            <w:r w:rsidR="00930199" w:rsidRPr="00E754BD">
              <w:rPr>
                <w:color w:val="000000" w:themeColor="text1"/>
              </w:rPr>
              <w:t>2</w:t>
            </w:r>
            <w:r w:rsidR="00C15B29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 xml:space="preserve"> settembre – </w:t>
            </w:r>
            <w:r w:rsidR="00C15B29" w:rsidRPr="00E754BD">
              <w:rPr>
                <w:color w:val="000000" w:themeColor="text1"/>
              </w:rPr>
              <w:t>18</w:t>
            </w:r>
            <w:r w:rsidRPr="00E754BD">
              <w:rPr>
                <w:color w:val="000000" w:themeColor="text1"/>
              </w:rPr>
              <w:t xml:space="preserve"> dicembre 20</w:t>
            </w:r>
            <w:r w:rsidR="00C15B29" w:rsidRPr="00E754BD">
              <w:rPr>
                <w:color w:val="000000" w:themeColor="text1"/>
              </w:rPr>
              <w:t>20</w:t>
            </w:r>
            <w:r w:rsidRPr="00E754BD">
              <w:rPr>
                <w:color w:val="000000" w:themeColor="text1"/>
              </w:rPr>
              <w:t xml:space="preserve"> (tredici settimane)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C15B2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Vacanze Natale</w:t>
            </w:r>
            <w:r w:rsidRPr="00E754BD">
              <w:rPr>
                <w:color w:val="000000" w:themeColor="text1"/>
              </w:rPr>
              <w:t xml:space="preserve">: </w:t>
            </w:r>
            <w:r w:rsidR="00C15B29" w:rsidRPr="00E754BD">
              <w:rPr>
                <w:color w:val="000000" w:themeColor="text1"/>
              </w:rPr>
              <w:t>19 dicembre 2020 – 6</w:t>
            </w:r>
            <w:r w:rsidR="007B53F1" w:rsidRPr="00E754BD">
              <w:rPr>
                <w:color w:val="000000" w:themeColor="text1"/>
              </w:rPr>
              <w:t xml:space="preserve"> gennaio 202</w:t>
            </w:r>
            <w:r w:rsidR="00C15B29" w:rsidRPr="00E754BD">
              <w:rPr>
                <w:color w:val="000000" w:themeColor="text1"/>
              </w:rPr>
              <w:t>1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C15B2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Esami e prove in itinere</w:t>
            </w:r>
            <w:r w:rsidR="007B53F1" w:rsidRPr="00E754BD">
              <w:rPr>
                <w:color w:val="000000" w:themeColor="text1"/>
              </w:rPr>
              <w:t xml:space="preserve">: </w:t>
            </w:r>
            <w:r w:rsidR="00C15B29" w:rsidRPr="00E754BD">
              <w:rPr>
                <w:color w:val="000000" w:themeColor="text1"/>
              </w:rPr>
              <w:t>7</w:t>
            </w:r>
            <w:r w:rsidR="007B53F1" w:rsidRPr="00E754BD">
              <w:rPr>
                <w:color w:val="000000" w:themeColor="text1"/>
              </w:rPr>
              <w:t xml:space="preserve"> gennaio – </w:t>
            </w:r>
            <w:r w:rsidR="00E84AA0" w:rsidRPr="00E754BD">
              <w:rPr>
                <w:color w:val="000000" w:themeColor="text1"/>
              </w:rPr>
              <w:t>1</w:t>
            </w:r>
            <w:r w:rsidR="00C15B29" w:rsidRPr="00E754BD">
              <w:rPr>
                <w:color w:val="000000" w:themeColor="text1"/>
              </w:rPr>
              <w:t>2</w:t>
            </w:r>
            <w:r w:rsidR="007B53F1" w:rsidRPr="00E754BD">
              <w:rPr>
                <w:color w:val="000000" w:themeColor="text1"/>
              </w:rPr>
              <w:t xml:space="preserve"> febbraio 202</w:t>
            </w:r>
            <w:r w:rsidR="00C15B29" w:rsidRPr="00E754BD">
              <w:rPr>
                <w:color w:val="000000" w:themeColor="text1"/>
              </w:rPr>
              <w:t>1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F108F8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Secondo periodo attività didattiche</w:t>
            </w:r>
            <w:r w:rsidRPr="00E754BD">
              <w:rPr>
                <w:color w:val="000000" w:themeColor="text1"/>
              </w:rPr>
              <w:t>: 1</w:t>
            </w:r>
            <w:r w:rsidR="00C15B29" w:rsidRPr="00E754BD">
              <w:rPr>
                <w:color w:val="000000" w:themeColor="text1"/>
              </w:rPr>
              <w:t xml:space="preserve">5 </w:t>
            </w:r>
            <w:r w:rsidR="00F108F8" w:rsidRPr="00E754BD">
              <w:rPr>
                <w:color w:val="000000" w:themeColor="text1"/>
              </w:rPr>
              <w:t xml:space="preserve">febbraio – </w:t>
            </w:r>
            <w:r w:rsidR="00C15B29" w:rsidRPr="00E754BD">
              <w:rPr>
                <w:color w:val="000000" w:themeColor="text1"/>
              </w:rPr>
              <w:t xml:space="preserve">28 </w:t>
            </w:r>
            <w:r w:rsidR="00F108F8" w:rsidRPr="00E754BD">
              <w:rPr>
                <w:color w:val="000000" w:themeColor="text1"/>
              </w:rPr>
              <w:t>maggio</w:t>
            </w:r>
            <w:r w:rsidRPr="00E754BD">
              <w:rPr>
                <w:color w:val="000000" w:themeColor="text1"/>
              </w:rPr>
              <w:t xml:space="preserve"> 20</w:t>
            </w:r>
            <w:r w:rsidR="00C15B29" w:rsidRPr="00E754BD">
              <w:rPr>
                <w:color w:val="000000" w:themeColor="text1"/>
              </w:rPr>
              <w:t>21</w:t>
            </w:r>
            <w:r w:rsidRPr="00E754BD">
              <w:rPr>
                <w:color w:val="000000" w:themeColor="text1"/>
              </w:rPr>
              <w:t xml:space="preserve"> (tredici settimane)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C15B29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Vacanze Pasqua</w:t>
            </w:r>
            <w:r w:rsidR="004C3CAA" w:rsidRPr="00E754BD">
              <w:rPr>
                <w:color w:val="000000" w:themeColor="text1"/>
              </w:rPr>
              <w:t xml:space="preserve">: </w:t>
            </w:r>
            <w:r w:rsidR="00C15B29" w:rsidRPr="00E754BD">
              <w:rPr>
                <w:color w:val="000000" w:themeColor="text1"/>
              </w:rPr>
              <w:t>29</w:t>
            </w:r>
            <w:r w:rsidRPr="00E754BD">
              <w:rPr>
                <w:color w:val="000000" w:themeColor="text1"/>
              </w:rPr>
              <w:t xml:space="preserve"> </w:t>
            </w:r>
            <w:r w:rsidR="00C15B29" w:rsidRPr="00E754BD">
              <w:rPr>
                <w:color w:val="000000" w:themeColor="text1"/>
              </w:rPr>
              <w:t>marzo</w:t>
            </w:r>
            <w:r w:rsidRPr="00E754BD">
              <w:rPr>
                <w:color w:val="000000" w:themeColor="text1"/>
              </w:rPr>
              <w:t xml:space="preserve"> – </w:t>
            </w:r>
            <w:r w:rsidR="00C15B29" w:rsidRPr="00E754BD">
              <w:rPr>
                <w:color w:val="000000" w:themeColor="text1"/>
              </w:rPr>
              <w:t>9</w:t>
            </w:r>
            <w:r w:rsidRPr="00E754BD">
              <w:rPr>
                <w:color w:val="000000" w:themeColor="text1"/>
              </w:rPr>
              <w:t xml:space="preserve"> aprile 20</w:t>
            </w:r>
            <w:r w:rsidR="004C3CAA" w:rsidRPr="00E754BD">
              <w:rPr>
                <w:color w:val="000000" w:themeColor="text1"/>
              </w:rPr>
              <w:t>2</w:t>
            </w:r>
            <w:r w:rsidR="00C15B29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 xml:space="preserve"> (su richiesta degli studenti, è possibile usufruire di un appello di esami durante le vacanze di Pasqua</w:t>
            </w:r>
            <w:proofErr w:type="gramStart"/>
            <w:r w:rsidRPr="00E754BD">
              <w:rPr>
                <w:color w:val="000000" w:themeColor="text1"/>
              </w:rPr>
              <w:t>)</w:t>
            </w:r>
            <w:proofErr w:type="gramEnd"/>
            <w:r w:rsidRPr="00E754BD">
              <w:rPr>
                <w:color w:val="000000" w:themeColor="text1"/>
              </w:rPr>
              <w:t xml:space="preserve"> 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E8338E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Termine lezioni</w:t>
            </w:r>
            <w:r w:rsidR="00E8338E">
              <w:rPr>
                <w:b/>
                <w:color w:val="000000" w:themeColor="text1"/>
              </w:rPr>
              <w:t xml:space="preserve"> studenti </w:t>
            </w:r>
            <w:r w:rsidRPr="00E754BD">
              <w:rPr>
                <w:b/>
                <w:color w:val="000000" w:themeColor="text1"/>
              </w:rPr>
              <w:t xml:space="preserve"> III anno</w:t>
            </w:r>
            <w:r w:rsidRPr="00E754BD">
              <w:rPr>
                <w:color w:val="000000" w:themeColor="text1"/>
              </w:rPr>
              <w:t>: Per gli studenti del III anno le lezioni del secondo se</w:t>
            </w:r>
            <w:r w:rsidR="00730664" w:rsidRPr="00E754BD">
              <w:rPr>
                <w:color w:val="000000" w:themeColor="text1"/>
              </w:rPr>
              <w:t>mestre termineranno il giorno 1</w:t>
            </w:r>
            <w:r w:rsidR="00C15B29" w:rsidRPr="00E754BD">
              <w:rPr>
                <w:color w:val="000000" w:themeColor="text1"/>
              </w:rPr>
              <w:t>4</w:t>
            </w:r>
            <w:r w:rsidRPr="00E754BD">
              <w:rPr>
                <w:color w:val="000000" w:themeColor="text1"/>
              </w:rPr>
              <w:t xml:space="preserve"> maggio 20</w:t>
            </w:r>
            <w:r w:rsidR="00730664" w:rsidRPr="00E754BD">
              <w:rPr>
                <w:color w:val="000000" w:themeColor="text1"/>
              </w:rPr>
              <w:t>2</w:t>
            </w:r>
            <w:r w:rsidR="00C15B29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 xml:space="preserve"> (undici settimane) per permettere agli studenti in regola con gli esami di frequentare il tirocinio di laurea. Gli studenti del III anno che non frequentano il tirocinio, </w:t>
            </w:r>
            <w:proofErr w:type="gramStart"/>
            <w:r w:rsidRPr="00E754BD">
              <w:rPr>
                <w:color w:val="000000" w:themeColor="text1"/>
              </w:rPr>
              <w:t>in quanto</w:t>
            </w:r>
            <w:proofErr w:type="gramEnd"/>
            <w:r w:rsidRPr="00E754BD">
              <w:rPr>
                <w:color w:val="000000" w:themeColor="text1"/>
              </w:rPr>
              <w:t xml:space="preserve"> non in pari con gli esami, a richiesta, possono usufruire di appelli di esame anche nel periodo dal </w:t>
            </w:r>
            <w:r w:rsidR="00730664" w:rsidRPr="00E754BD">
              <w:rPr>
                <w:color w:val="000000" w:themeColor="text1"/>
              </w:rPr>
              <w:t>1</w:t>
            </w:r>
            <w:r w:rsidR="00C15B29" w:rsidRPr="00E754BD">
              <w:rPr>
                <w:color w:val="000000" w:themeColor="text1"/>
              </w:rPr>
              <w:t>7</w:t>
            </w:r>
            <w:r w:rsidRPr="00E754BD">
              <w:rPr>
                <w:color w:val="000000" w:themeColor="text1"/>
              </w:rPr>
              <w:t xml:space="preserve"> al </w:t>
            </w:r>
            <w:r w:rsidR="00EA1F28">
              <w:rPr>
                <w:color w:val="000000" w:themeColor="text1"/>
              </w:rPr>
              <w:t>31</w:t>
            </w:r>
            <w:r w:rsidRPr="00E754BD">
              <w:rPr>
                <w:color w:val="000000" w:themeColor="text1"/>
              </w:rPr>
              <w:t xml:space="preserve"> maggio 20</w:t>
            </w:r>
            <w:r w:rsidR="00730664" w:rsidRPr="00E754BD">
              <w:rPr>
                <w:color w:val="000000" w:themeColor="text1"/>
              </w:rPr>
              <w:t>2</w:t>
            </w:r>
            <w:r w:rsidR="00C15B29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>.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AF5D62" w:rsidP="004C6001">
            <w:pPr>
              <w:rPr>
                <w:color w:val="000000" w:themeColor="text1"/>
              </w:rPr>
            </w:pPr>
            <w:r w:rsidRPr="00E754BD">
              <w:rPr>
                <w:rFonts w:ascii="Calibri Light" w:hAnsi="Calibri Light"/>
                <w:b/>
                <w:color w:val="000000" w:themeColor="text1"/>
              </w:rPr>
              <w:t>Esami sessione:</w:t>
            </w:r>
            <w:r w:rsidRPr="00E754BD">
              <w:rPr>
                <w:rFonts w:ascii="Calibri Light" w:hAnsi="Calibri Light"/>
                <w:color w:val="000000" w:themeColor="text1"/>
              </w:rPr>
              <w:t xml:space="preserve"> </w:t>
            </w:r>
            <w:r w:rsidR="004C6001" w:rsidRPr="00E754BD">
              <w:rPr>
                <w:rFonts w:ascii="Calibri Light" w:hAnsi="Calibri Light"/>
                <w:color w:val="000000" w:themeColor="text1"/>
              </w:rPr>
              <w:t>8</w:t>
            </w:r>
            <w:r w:rsidRPr="00E754BD">
              <w:rPr>
                <w:rFonts w:ascii="Calibri Light" w:hAnsi="Calibri Light"/>
                <w:color w:val="000000" w:themeColor="text1"/>
              </w:rPr>
              <w:t>-</w:t>
            </w:r>
            <w:r w:rsidR="004C6001" w:rsidRPr="00E754BD">
              <w:rPr>
                <w:rFonts w:ascii="Calibri Light" w:hAnsi="Calibri Light"/>
                <w:color w:val="000000" w:themeColor="text1"/>
              </w:rPr>
              <w:t>12</w:t>
            </w:r>
            <w:r w:rsidRPr="00E754BD">
              <w:rPr>
                <w:rFonts w:ascii="Calibri Light" w:hAnsi="Calibri Light"/>
                <w:color w:val="000000" w:themeColor="text1"/>
              </w:rPr>
              <w:t xml:space="preserve"> novembre 202</w:t>
            </w:r>
            <w:r w:rsidR="004C6001" w:rsidRPr="00E754BD">
              <w:rPr>
                <w:rFonts w:ascii="Calibri Light" w:hAnsi="Calibri Light"/>
                <w:color w:val="000000" w:themeColor="text1"/>
              </w:rPr>
              <w:t>1</w:t>
            </w:r>
            <w:r w:rsidRPr="00E754BD">
              <w:rPr>
                <w:rFonts w:ascii="Calibri Light" w:hAnsi="Calibri Light"/>
                <w:color w:val="000000" w:themeColor="text1"/>
              </w:rPr>
              <w:t xml:space="preserve">. </w:t>
            </w:r>
            <w:proofErr w:type="gramStart"/>
            <w:r w:rsidRPr="00E754BD">
              <w:rPr>
                <w:rFonts w:ascii="Calibri Light" w:hAnsi="Calibri Light"/>
                <w:color w:val="000000" w:themeColor="text1"/>
              </w:rPr>
              <w:t xml:space="preserve">Solo per insegnamenti del primo anno delle lauree Magistrali con interruzione delle lezioni per gli insegnamenti del II anno di corso della </w:t>
            </w:r>
            <w:proofErr w:type="gramEnd"/>
            <w:r w:rsidRPr="00E754BD">
              <w:rPr>
                <w:rFonts w:ascii="Calibri Light" w:hAnsi="Calibri Light"/>
                <w:color w:val="000000" w:themeColor="text1"/>
              </w:rPr>
              <w:t>Magistrale in Chimica e Chimica Industriale.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4C6001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Esami sessione estiva</w:t>
            </w:r>
            <w:r w:rsidRPr="00E754BD">
              <w:rPr>
                <w:color w:val="000000" w:themeColor="text1"/>
              </w:rPr>
              <w:t xml:space="preserve">: </w:t>
            </w:r>
            <w:r w:rsidR="004C6001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 xml:space="preserve"> </w:t>
            </w:r>
            <w:r w:rsidR="004C6001" w:rsidRPr="00E754BD">
              <w:rPr>
                <w:color w:val="000000" w:themeColor="text1"/>
              </w:rPr>
              <w:t>giugno</w:t>
            </w:r>
            <w:r w:rsidR="0046017B" w:rsidRPr="00E754BD">
              <w:rPr>
                <w:color w:val="000000" w:themeColor="text1"/>
              </w:rPr>
              <w:t xml:space="preserve"> – 3</w:t>
            </w:r>
            <w:r w:rsidR="004C6001" w:rsidRPr="00E754BD">
              <w:rPr>
                <w:color w:val="000000" w:themeColor="text1"/>
              </w:rPr>
              <w:t>0</w:t>
            </w:r>
            <w:r w:rsidR="0046017B" w:rsidRPr="00E754BD">
              <w:rPr>
                <w:color w:val="000000" w:themeColor="text1"/>
              </w:rPr>
              <w:t xml:space="preserve"> luglio 202</w:t>
            </w:r>
            <w:r w:rsidR="004C6001" w:rsidRPr="00E754BD">
              <w:rPr>
                <w:color w:val="000000" w:themeColor="text1"/>
              </w:rPr>
              <w:t>1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4C6001">
            <w:pPr>
              <w:rPr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Esami sessione autunnale</w:t>
            </w:r>
            <w:r w:rsidRPr="00E754BD">
              <w:rPr>
                <w:color w:val="000000" w:themeColor="text1"/>
              </w:rPr>
              <w:t xml:space="preserve">: </w:t>
            </w:r>
            <w:r w:rsidR="00D67A90" w:rsidRPr="00E754BD">
              <w:rPr>
                <w:color w:val="000000" w:themeColor="text1"/>
              </w:rPr>
              <w:t>1</w:t>
            </w:r>
            <w:r w:rsidRPr="00E754BD">
              <w:rPr>
                <w:color w:val="000000" w:themeColor="text1"/>
              </w:rPr>
              <w:t>–1</w:t>
            </w:r>
            <w:r w:rsidR="004C6001" w:rsidRPr="00E754BD">
              <w:rPr>
                <w:color w:val="000000" w:themeColor="text1"/>
              </w:rPr>
              <w:t>7</w:t>
            </w:r>
            <w:r w:rsidRPr="00E754BD">
              <w:rPr>
                <w:color w:val="000000" w:themeColor="text1"/>
              </w:rPr>
              <w:t xml:space="preserve"> settembre 20</w:t>
            </w:r>
            <w:r w:rsidR="00127012" w:rsidRPr="00E754BD">
              <w:rPr>
                <w:color w:val="000000" w:themeColor="text1"/>
              </w:rPr>
              <w:t>2</w:t>
            </w:r>
            <w:r w:rsidR="004C6001" w:rsidRPr="00E754BD">
              <w:rPr>
                <w:color w:val="000000" w:themeColor="text1"/>
              </w:rPr>
              <w:t>1</w:t>
            </w: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>
            <w:pPr>
              <w:rPr>
                <w:color w:val="000000" w:themeColor="text1"/>
              </w:rPr>
            </w:pPr>
          </w:p>
        </w:tc>
      </w:tr>
      <w:tr w:rsidR="00FC2433" w:rsidRPr="00E754BD" w:rsidTr="00A16FEC">
        <w:tc>
          <w:tcPr>
            <w:tcW w:w="9628" w:type="dxa"/>
            <w:shd w:val="clear" w:color="auto" w:fill="auto"/>
          </w:tcPr>
          <w:p w:rsidR="00FC2433" w:rsidRPr="00E754BD" w:rsidRDefault="00FC2433" w:rsidP="00FC2433">
            <w:pPr>
              <w:rPr>
                <w:b/>
                <w:i/>
                <w:color w:val="000000" w:themeColor="text1"/>
              </w:rPr>
            </w:pPr>
            <w:r w:rsidRPr="00E754BD">
              <w:rPr>
                <w:b/>
                <w:i/>
                <w:color w:val="000000" w:themeColor="text1"/>
              </w:rPr>
              <w:t>Appelli di laurea</w:t>
            </w:r>
          </w:p>
          <w:p w:rsidR="00FC2433" w:rsidRPr="00E754BD" w:rsidRDefault="00FC2433" w:rsidP="00FC2433">
            <w:pPr>
              <w:rPr>
                <w:b/>
                <w:i/>
                <w:color w:val="000000" w:themeColor="text1"/>
              </w:rPr>
            </w:pPr>
          </w:p>
          <w:p w:rsidR="003A41FA" w:rsidRPr="00E754BD" w:rsidRDefault="003A41FA" w:rsidP="003A41FA">
            <w:pPr>
              <w:rPr>
                <w:b/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2020</w:t>
            </w:r>
          </w:p>
          <w:p w:rsidR="003A41FA" w:rsidRPr="00E754BD" w:rsidRDefault="003A41FA" w:rsidP="003A41FA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1° Appello: </w:t>
            </w:r>
            <w:r w:rsidR="00C74373" w:rsidRPr="00E754BD">
              <w:rPr>
                <w:color w:val="000000" w:themeColor="text1"/>
              </w:rPr>
              <w:t>6 febbraio 2020</w:t>
            </w:r>
          </w:p>
          <w:p w:rsidR="003A41FA" w:rsidRPr="00E754BD" w:rsidRDefault="003A41FA" w:rsidP="003A41FA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2° Appello: </w:t>
            </w:r>
            <w:r w:rsidR="00C74373" w:rsidRPr="00E754BD">
              <w:rPr>
                <w:color w:val="000000" w:themeColor="text1"/>
              </w:rPr>
              <w:t>15 aprile 2020</w:t>
            </w:r>
          </w:p>
          <w:p w:rsidR="003A41FA" w:rsidRPr="00E754BD" w:rsidRDefault="003A41FA" w:rsidP="003A41FA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3° Appello: </w:t>
            </w:r>
            <w:r w:rsidR="00C74373" w:rsidRPr="00E754BD">
              <w:rPr>
                <w:color w:val="000000" w:themeColor="text1"/>
              </w:rPr>
              <w:t xml:space="preserve">10 </w:t>
            </w:r>
            <w:r w:rsidR="00D83C90" w:rsidRPr="00E754BD">
              <w:rPr>
                <w:color w:val="000000" w:themeColor="text1"/>
              </w:rPr>
              <w:t>luglio</w:t>
            </w:r>
            <w:r w:rsidR="00C74373" w:rsidRPr="00E754BD">
              <w:rPr>
                <w:color w:val="000000" w:themeColor="text1"/>
              </w:rPr>
              <w:t xml:space="preserve"> 2020</w:t>
            </w:r>
          </w:p>
          <w:p w:rsidR="003A41FA" w:rsidRPr="00E754BD" w:rsidRDefault="003A41FA" w:rsidP="003A41FA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4° Appello: </w:t>
            </w:r>
            <w:r w:rsidR="00C74373" w:rsidRPr="00E754BD">
              <w:rPr>
                <w:color w:val="000000" w:themeColor="text1"/>
              </w:rPr>
              <w:t>1</w:t>
            </w:r>
            <w:r w:rsidR="00D83C90" w:rsidRPr="00E754BD">
              <w:rPr>
                <w:color w:val="000000" w:themeColor="text1"/>
              </w:rPr>
              <w:t>4</w:t>
            </w:r>
            <w:r w:rsidR="00C74373" w:rsidRPr="00E754BD">
              <w:rPr>
                <w:color w:val="000000" w:themeColor="text1"/>
              </w:rPr>
              <w:t xml:space="preserve"> </w:t>
            </w:r>
            <w:r w:rsidR="00D83C90" w:rsidRPr="00E754BD">
              <w:rPr>
                <w:color w:val="000000" w:themeColor="text1"/>
              </w:rPr>
              <w:t>settembre</w:t>
            </w:r>
            <w:r w:rsidR="00C74373" w:rsidRPr="00E754BD">
              <w:rPr>
                <w:color w:val="000000" w:themeColor="text1"/>
              </w:rPr>
              <w:t xml:space="preserve"> 2020</w:t>
            </w:r>
          </w:p>
          <w:p w:rsidR="003A41FA" w:rsidRPr="00E754BD" w:rsidRDefault="003A41FA" w:rsidP="003A41FA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5° Appello: </w:t>
            </w:r>
            <w:r w:rsidR="00C74373" w:rsidRPr="00E754BD">
              <w:rPr>
                <w:color w:val="000000" w:themeColor="text1"/>
              </w:rPr>
              <w:t>22 ottobre 2020</w:t>
            </w:r>
          </w:p>
          <w:p w:rsidR="003A41FA" w:rsidRPr="00E754BD" w:rsidRDefault="003A41FA" w:rsidP="00FC2433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6° Appello: </w:t>
            </w:r>
            <w:r w:rsidR="00C74373" w:rsidRPr="00E754BD">
              <w:rPr>
                <w:color w:val="000000" w:themeColor="text1"/>
              </w:rPr>
              <w:t>10 dicembre 2020</w:t>
            </w:r>
          </w:p>
          <w:p w:rsidR="004C6001" w:rsidRPr="00E754BD" w:rsidRDefault="004C6001" w:rsidP="00FC2433">
            <w:pPr>
              <w:rPr>
                <w:color w:val="000000" w:themeColor="text1"/>
              </w:rPr>
            </w:pPr>
          </w:p>
          <w:p w:rsidR="004C6001" w:rsidRPr="00E754BD" w:rsidRDefault="004C6001" w:rsidP="004C6001">
            <w:pPr>
              <w:rPr>
                <w:b/>
                <w:color w:val="000000" w:themeColor="text1"/>
              </w:rPr>
            </w:pPr>
            <w:r w:rsidRPr="00E754BD">
              <w:rPr>
                <w:b/>
                <w:color w:val="000000" w:themeColor="text1"/>
              </w:rPr>
              <w:t>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>1° Appello: 4 febbraio 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>2° Appello: 7 aprile 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>3° Appello: 12 luglio 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>4° Appello: 13 settembre 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>5° Appello: 21 ottobre 2021</w:t>
            </w:r>
          </w:p>
          <w:p w:rsidR="004C6001" w:rsidRPr="00E754BD" w:rsidRDefault="004C6001" w:rsidP="004C6001">
            <w:pPr>
              <w:rPr>
                <w:color w:val="000000" w:themeColor="text1"/>
              </w:rPr>
            </w:pPr>
            <w:r w:rsidRPr="00E754BD">
              <w:rPr>
                <w:color w:val="000000" w:themeColor="text1"/>
              </w:rPr>
              <w:t xml:space="preserve">6° Appello: </w:t>
            </w:r>
            <w:r w:rsidR="00A6727F" w:rsidRPr="00E754BD">
              <w:rPr>
                <w:color w:val="000000" w:themeColor="text1"/>
              </w:rPr>
              <w:t>9</w:t>
            </w:r>
            <w:r w:rsidRPr="00E754BD">
              <w:rPr>
                <w:color w:val="000000" w:themeColor="text1"/>
              </w:rPr>
              <w:t xml:space="preserve"> dicembre 202</w:t>
            </w:r>
            <w:r w:rsidR="00A6727F" w:rsidRPr="00E754BD">
              <w:rPr>
                <w:color w:val="000000" w:themeColor="text1"/>
              </w:rPr>
              <w:t>1</w:t>
            </w:r>
          </w:p>
          <w:p w:rsidR="00930199" w:rsidRPr="00E754BD" w:rsidRDefault="00930199" w:rsidP="00FC2433">
            <w:pPr>
              <w:rPr>
                <w:color w:val="000000" w:themeColor="text1"/>
              </w:rPr>
            </w:pPr>
          </w:p>
        </w:tc>
      </w:tr>
    </w:tbl>
    <w:p w:rsidR="00D83C90" w:rsidRDefault="00D83C90" w:rsidP="00D83C90">
      <w:pPr>
        <w:rPr>
          <w:b/>
        </w:rPr>
      </w:pPr>
    </w:p>
    <w:p w:rsidR="00683E47" w:rsidRDefault="00683E47"/>
    <w:sectPr w:rsidR="00683E47" w:rsidSect="001E00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FC2433"/>
    <w:rsid w:val="00010314"/>
    <w:rsid w:val="000D580E"/>
    <w:rsid w:val="00127012"/>
    <w:rsid w:val="00194EB6"/>
    <w:rsid w:val="001D4D89"/>
    <w:rsid w:val="001E0075"/>
    <w:rsid w:val="002D2668"/>
    <w:rsid w:val="003A41FA"/>
    <w:rsid w:val="0046017B"/>
    <w:rsid w:val="004C3CAA"/>
    <w:rsid w:val="004C6001"/>
    <w:rsid w:val="00530B4D"/>
    <w:rsid w:val="00683E47"/>
    <w:rsid w:val="006F45BC"/>
    <w:rsid w:val="00730664"/>
    <w:rsid w:val="007B53F1"/>
    <w:rsid w:val="00930199"/>
    <w:rsid w:val="009313B1"/>
    <w:rsid w:val="00A16FEC"/>
    <w:rsid w:val="00A6727F"/>
    <w:rsid w:val="00AF5D62"/>
    <w:rsid w:val="00BD3C78"/>
    <w:rsid w:val="00C15B29"/>
    <w:rsid w:val="00C74373"/>
    <w:rsid w:val="00D67A90"/>
    <w:rsid w:val="00D83C90"/>
    <w:rsid w:val="00E754BD"/>
    <w:rsid w:val="00E8338E"/>
    <w:rsid w:val="00E84AA0"/>
    <w:rsid w:val="00EA1F28"/>
    <w:rsid w:val="00EE496B"/>
    <w:rsid w:val="00F108F8"/>
    <w:rsid w:val="00FC2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007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C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C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 Didattica</dc:creator>
  <cp:lastModifiedBy>Erika</cp:lastModifiedBy>
  <cp:revision>10</cp:revision>
  <dcterms:created xsi:type="dcterms:W3CDTF">2020-03-20T10:22:00Z</dcterms:created>
  <dcterms:modified xsi:type="dcterms:W3CDTF">2020-03-20T17:31:00Z</dcterms:modified>
</cp:coreProperties>
</file>